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C0" w:rsidRDefault="000F77C0" w:rsidP="000F77C0">
      <w:pPr>
        <w:autoSpaceDE w:val="0"/>
        <w:autoSpaceDN w:val="0"/>
        <w:adjustRightInd w:val="0"/>
        <w:spacing w:line="460" w:lineRule="exact"/>
        <w:ind w:right="960"/>
        <w:rPr>
          <w:kern w:val="0"/>
          <w:sz w:val="24"/>
        </w:rPr>
      </w:pPr>
      <w:r>
        <w:rPr>
          <w:rFonts w:hint="eastAsia"/>
          <w:kern w:val="0"/>
          <w:sz w:val="24"/>
        </w:rPr>
        <w:t>附件二</w:t>
      </w:r>
    </w:p>
    <w:p w:rsidR="000F77C0" w:rsidRDefault="000F77C0" w:rsidP="000F77C0">
      <w:pPr>
        <w:spacing w:line="460" w:lineRule="exact"/>
        <w:jc w:val="center"/>
        <w:rPr>
          <w:b/>
          <w:bCs/>
          <w:sz w:val="30"/>
        </w:rPr>
      </w:pPr>
      <w:bookmarkStart w:id="0" w:name="_GoBack"/>
      <w:r>
        <w:rPr>
          <w:rFonts w:hint="eastAsia"/>
          <w:b/>
          <w:bCs/>
          <w:sz w:val="30"/>
        </w:rPr>
        <w:t>上海财经大学第二十六</w:t>
      </w:r>
      <w:r>
        <w:rPr>
          <w:rFonts w:hint="eastAsia"/>
          <w:b/>
          <w:bCs/>
          <w:sz w:val="30"/>
        </w:rPr>
        <w:t>届十佳女大学生</w:t>
      </w:r>
      <w:r>
        <w:rPr>
          <w:rFonts w:hint="eastAsia"/>
          <w:b/>
          <w:bCs/>
          <w:sz w:val="30"/>
        </w:rPr>
        <w:t>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720"/>
        <w:gridCol w:w="942"/>
        <w:gridCol w:w="594"/>
        <w:gridCol w:w="1256"/>
        <w:gridCol w:w="184"/>
        <w:gridCol w:w="360"/>
        <w:gridCol w:w="1209"/>
        <w:gridCol w:w="6"/>
        <w:gridCol w:w="1269"/>
        <w:gridCol w:w="6"/>
        <w:gridCol w:w="1473"/>
      </w:tblGrid>
      <w:tr w:rsidR="000F77C0" w:rsidTr="00A755C8">
        <w:tc>
          <w:tcPr>
            <w:tcW w:w="1188" w:type="dxa"/>
            <w:gridSpan w:val="2"/>
          </w:tcPr>
          <w:bookmarkEnd w:id="0"/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36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9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79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</w:tr>
      <w:tr w:rsidR="000F77C0" w:rsidTr="00A755C8">
        <w:trPr>
          <w:cantSplit/>
        </w:trPr>
        <w:tc>
          <w:tcPr>
            <w:tcW w:w="1188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36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569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9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</w:tr>
      <w:tr w:rsidR="000F77C0" w:rsidTr="00A755C8">
        <w:trPr>
          <w:cantSplit/>
        </w:trPr>
        <w:tc>
          <w:tcPr>
            <w:tcW w:w="1188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536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575" w:type="dxa"/>
            <w:gridSpan w:val="3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3" w:type="dxa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</w:tr>
      <w:tr w:rsidR="000F77C0" w:rsidTr="00A755C8">
        <w:trPr>
          <w:cantSplit/>
        </w:trPr>
        <w:tc>
          <w:tcPr>
            <w:tcW w:w="1188" w:type="dxa"/>
            <w:gridSpan w:val="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7299" w:type="dxa"/>
            <w:gridSpan w:val="10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</w:p>
        </w:tc>
      </w:tr>
      <w:tr w:rsidR="000F77C0" w:rsidTr="00A755C8">
        <w:trPr>
          <w:cantSplit/>
          <w:trHeight w:val="930"/>
        </w:trPr>
        <w:tc>
          <w:tcPr>
            <w:tcW w:w="1188" w:type="dxa"/>
            <w:gridSpan w:val="2"/>
            <w:vAlign w:val="bottom"/>
          </w:tcPr>
          <w:p w:rsidR="000F77C0" w:rsidRPr="008C5EA7" w:rsidRDefault="000F77C0" w:rsidP="00A755C8">
            <w:pPr>
              <w:spacing w:line="460" w:lineRule="exact"/>
              <w:jc w:val="center"/>
              <w:rPr>
                <w:sz w:val="24"/>
              </w:rPr>
            </w:pPr>
            <w:r w:rsidRPr="008C5EA7">
              <w:rPr>
                <w:sz w:val="24"/>
              </w:rPr>
              <w:t>参评材料</w:t>
            </w:r>
          </w:p>
          <w:p w:rsidR="000F77C0" w:rsidRDefault="000F77C0" w:rsidP="00A755C8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 w:rsidRPr="008C5EA7">
              <w:rPr>
                <w:sz w:val="24"/>
              </w:rPr>
              <w:t>关键词</w:t>
            </w:r>
          </w:p>
        </w:tc>
        <w:tc>
          <w:tcPr>
            <w:tcW w:w="7299" w:type="dxa"/>
            <w:gridSpan w:val="10"/>
          </w:tcPr>
          <w:p w:rsidR="000F77C0" w:rsidRDefault="000F77C0" w:rsidP="00A755C8">
            <w:pPr>
              <w:spacing w:line="460" w:lineRule="exact"/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学业成绩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科研创新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社会实践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领袖风范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文体活动</w:t>
            </w:r>
          </w:p>
        </w:tc>
      </w:tr>
      <w:tr w:rsidR="000F77C0" w:rsidTr="00A755C8">
        <w:trPr>
          <w:cantSplit/>
          <w:trHeight w:val="1645"/>
        </w:trPr>
        <w:tc>
          <w:tcPr>
            <w:tcW w:w="2130" w:type="dxa"/>
            <w:gridSpan w:val="3"/>
            <w:tcBorders>
              <w:right w:val="nil"/>
            </w:tcBorders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主要获奖情况：</w:t>
            </w:r>
          </w:p>
          <w:p w:rsidR="000F77C0" w:rsidRDefault="000F77C0" w:rsidP="00A755C8">
            <w:pPr>
              <w:ind w:leftChars="100" w:left="210"/>
              <w:rPr>
                <w:sz w:val="24"/>
              </w:rPr>
            </w:pPr>
          </w:p>
        </w:tc>
        <w:tc>
          <w:tcPr>
            <w:tcW w:w="6357" w:type="dxa"/>
            <w:gridSpan w:val="9"/>
            <w:tcBorders>
              <w:left w:val="nil"/>
            </w:tcBorders>
          </w:tcPr>
          <w:p w:rsidR="000F77C0" w:rsidRPr="00F03376" w:rsidRDefault="000F77C0" w:rsidP="00A755C8">
            <w:pPr>
              <w:widowControl/>
              <w:jc w:val="left"/>
              <w:rPr>
                <w:sz w:val="24"/>
              </w:rPr>
            </w:pPr>
          </w:p>
        </w:tc>
      </w:tr>
      <w:tr w:rsidR="000F77C0" w:rsidTr="00A755C8">
        <w:trPr>
          <w:cantSplit/>
        </w:trPr>
        <w:tc>
          <w:tcPr>
            <w:tcW w:w="8487" w:type="dxa"/>
            <w:gridSpan w:val="12"/>
          </w:tcPr>
          <w:p w:rsidR="000F77C0" w:rsidRDefault="000F77C0" w:rsidP="00A755C8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主要事迹：（附页</w:t>
            </w:r>
            <w:r>
              <w:rPr>
                <w:rFonts w:hint="eastAsia"/>
                <w:sz w:val="24"/>
              </w:rPr>
              <w:t>2000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0F77C0" w:rsidTr="00A755C8">
        <w:trPr>
          <w:cantSplit/>
          <w:trHeight w:val="3073"/>
        </w:trPr>
        <w:tc>
          <w:tcPr>
            <w:tcW w:w="468" w:type="dxa"/>
          </w:tcPr>
          <w:p w:rsidR="000F77C0" w:rsidRDefault="000F77C0" w:rsidP="00A755C8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12" w:type="dxa"/>
            <w:gridSpan w:val="4"/>
          </w:tcPr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</w:p>
        </w:tc>
        <w:tc>
          <w:tcPr>
            <w:tcW w:w="544" w:type="dxa"/>
            <w:gridSpan w:val="2"/>
          </w:tcPr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党组织意见</w:t>
            </w:r>
          </w:p>
        </w:tc>
        <w:tc>
          <w:tcPr>
            <w:tcW w:w="3963" w:type="dxa"/>
            <w:gridSpan w:val="5"/>
          </w:tcPr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</w:p>
        </w:tc>
      </w:tr>
      <w:tr w:rsidR="000F77C0" w:rsidTr="00A755C8">
        <w:trPr>
          <w:cantSplit/>
          <w:trHeight w:val="2117"/>
        </w:trPr>
        <w:tc>
          <w:tcPr>
            <w:tcW w:w="468" w:type="dxa"/>
          </w:tcPr>
          <w:p w:rsidR="000F77C0" w:rsidRDefault="000F77C0" w:rsidP="00A755C8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校团委学生会意见</w:t>
            </w:r>
          </w:p>
        </w:tc>
        <w:tc>
          <w:tcPr>
            <w:tcW w:w="3512" w:type="dxa"/>
            <w:gridSpan w:val="4"/>
          </w:tcPr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</w:p>
        </w:tc>
        <w:tc>
          <w:tcPr>
            <w:tcW w:w="544" w:type="dxa"/>
            <w:gridSpan w:val="2"/>
          </w:tcPr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校妇委会意见</w:t>
            </w: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</w:p>
        </w:tc>
        <w:tc>
          <w:tcPr>
            <w:tcW w:w="3963" w:type="dxa"/>
            <w:gridSpan w:val="5"/>
          </w:tcPr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0F77C0" w:rsidRDefault="000F77C0" w:rsidP="00A755C8">
            <w:pPr>
              <w:spacing w:line="276" w:lineRule="auto"/>
              <w:rPr>
                <w:sz w:val="24"/>
              </w:rPr>
            </w:pPr>
          </w:p>
        </w:tc>
      </w:tr>
    </w:tbl>
    <w:p w:rsidR="000F77C0" w:rsidRDefault="000F77C0" w:rsidP="000F77C0">
      <w:pPr>
        <w:spacing w:line="46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上海财经大学妇委会、团委、学生联合会制</w:t>
      </w:r>
    </w:p>
    <w:p w:rsidR="005B1629" w:rsidRDefault="000F77C0" w:rsidP="000F77C0">
      <w:pPr>
        <w:spacing w:line="460" w:lineRule="exact"/>
      </w:pPr>
      <w:r>
        <w:rPr>
          <w:rFonts w:hint="eastAsia"/>
          <w:sz w:val="24"/>
        </w:rPr>
        <w:t xml:space="preserve">                    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</w:p>
    <w:sectPr w:rsidR="005B1629" w:rsidSect="000777BA">
      <w:footerReference w:type="even" r:id="rId4"/>
      <w:footerReference w:type="default" r:id="rId5"/>
      <w:pgSz w:w="12240" w:h="15840"/>
      <w:pgMar w:top="1440" w:right="1701" w:bottom="144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35" w:rsidRDefault="000F77C0" w:rsidP="009D05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F35" w:rsidRDefault="000F77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35" w:rsidRDefault="000F77C0" w:rsidP="009D05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71F35" w:rsidRDefault="000F77C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C0"/>
    <w:rsid w:val="000F77C0"/>
    <w:rsid w:val="005B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52E4"/>
  <w15:chartTrackingRefBased/>
  <w15:docId w15:val="{B4E71BF4-865D-414F-B860-D890FD48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F77C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F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沈亦骏</dc:creator>
  <cp:keywords/>
  <dc:description/>
  <cp:lastModifiedBy>沈亦骏</cp:lastModifiedBy>
  <cp:revision>1</cp:revision>
  <dcterms:created xsi:type="dcterms:W3CDTF">2019-11-29T07:37:00Z</dcterms:created>
  <dcterms:modified xsi:type="dcterms:W3CDTF">2019-11-29T07:40:00Z</dcterms:modified>
</cp:coreProperties>
</file>